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7565"/>
      </w:tblGrid>
      <w:tr w:rsidR="00107CD0" w:rsidRPr="00107CD0" w14:paraId="3521C977" w14:textId="77777777" w:rsidTr="0024194F">
        <w:tc>
          <w:tcPr>
            <w:tcW w:w="2404" w:type="pct"/>
          </w:tcPr>
          <w:p w14:paraId="6A1C074B" w14:textId="6CBF1EA4" w:rsidR="00107CD0" w:rsidRPr="00107CD0" w:rsidRDefault="00107CD0" w:rsidP="00F832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  <w:tc>
          <w:tcPr>
            <w:tcW w:w="2596" w:type="pct"/>
          </w:tcPr>
          <w:p w14:paraId="158547D7" w14:textId="77777777" w:rsidR="00107CD0" w:rsidRPr="00107CD0" w:rsidRDefault="00107CD0" w:rsidP="00D4734C">
            <w:pPr>
              <w:jc w:val="right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</w:tr>
    </w:tbl>
    <w:p w14:paraId="20942550" w14:textId="1C02DAFA" w:rsidR="00107CD0" w:rsidRPr="00107CD0" w:rsidRDefault="00107CD0" w:rsidP="00107CD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План мероприятий по охране окружающей среды на период 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6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– 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8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гг.</w:t>
      </w:r>
    </w:p>
    <w:p w14:paraId="6E6827AE" w14:textId="5651B5A0" w:rsidR="00107CD0" w:rsidRPr="00107CD0" w:rsidRDefault="00107CD0" w:rsidP="00107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предприятия: </w:t>
      </w:r>
      <w:r w:rsidRPr="00107CD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ТОО </w:t>
      </w:r>
      <w:r w:rsidR="002D327E" w:rsidRPr="00107CD0">
        <w:rPr>
          <w:rFonts w:ascii="Times New Roman" w:hAnsi="Times New Roman"/>
          <w:b/>
          <w:sz w:val="24"/>
          <w:szCs w:val="24"/>
        </w:rPr>
        <w:t>«</w:t>
      </w:r>
      <w:r w:rsidR="002D327E" w:rsidRPr="002D327E">
        <w:rPr>
          <w:rFonts w:ascii="Times New Roman" w:hAnsi="Times New Roman"/>
          <w:b/>
          <w:sz w:val="24"/>
          <w:szCs w:val="24"/>
        </w:rPr>
        <w:t>Актас Энерджи</w:t>
      </w:r>
      <w:r w:rsidR="002D327E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5F2B4AD" w14:textId="66631E8D" w:rsidR="00B44950" w:rsidRPr="00632BC8" w:rsidRDefault="00107CD0" w:rsidP="00632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объекта: </w:t>
      </w:r>
      <w:r w:rsidRPr="00107CD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«Строительство </w:t>
      </w:r>
      <w:r w:rsidR="00632BC8" w:rsidRPr="00632BC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ПС 500 кВ «Северная Мирный», ВЛ 500 кВ ПС " Северная Мирный" - ПС "Улкен", ВЛ 500 кВ ПС "Северная Мирный" - ПС "Южная мирный" предназначенных для выдачи мощности проектируемой по отдельному проекту ВЭС 1 ГВт «Мирный», на существующую ПС 500кВ «Улкен».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23"/>
        <w:gridCol w:w="1562"/>
        <w:gridCol w:w="1765"/>
        <w:gridCol w:w="1364"/>
        <w:gridCol w:w="1171"/>
        <w:gridCol w:w="1098"/>
        <w:gridCol w:w="1020"/>
        <w:gridCol w:w="1358"/>
        <w:gridCol w:w="1464"/>
        <w:gridCol w:w="1228"/>
        <w:gridCol w:w="1307"/>
      </w:tblGrid>
      <w:tr w:rsidR="002D327E" w:rsidRPr="00C91CB3" w14:paraId="786F7D8A" w14:textId="3583EBE0" w:rsidTr="002D327E">
        <w:trPr>
          <w:trHeight w:val="825"/>
        </w:trPr>
        <w:tc>
          <w:tcPr>
            <w:tcW w:w="658" w:type="dxa"/>
            <w:vMerge w:val="restart"/>
            <w:vAlign w:val="center"/>
            <w:hideMark/>
          </w:tcPr>
          <w:p w14:paraId="3153D95A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02747156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2023" w:type="dxa"/>
            <w:vMerge w:val="restart"/>
            <w:vAlign w:val="center"/>
            <w:hideMark/>
          </w:tcPr>
          <w:p w14:paraId="78C6325A" w14:textId="3C1C7125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62" w:type="dxa"/>
            <w:vMerge w:val="restart"/>
            <w:vAlign w:val="center"/>
            <w:hideMark/>
          </w:tcPr>
          <w:p w14:paraId="66868CAC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Объект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источник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эмиссии</w:t>
            </w:r>
            <w:proofErr w:type="spellEnd"/>
          </w:p>
        </w:tc>
        <w:tc>
          <w:tcPr>
            <w:tcW w:w="1765" w:type="dxa"/>
            <w:vMerge w:val="restart"/>
            <w:vAlign w:val="center"/>
            <w:hideMark/>
          </w:tcPr>
          <w:p w14:paraId="4BACB297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</w:t>
            </w:r>
          </w:p>
          <w:p w14:paraId="3B4C1A48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(нормативы </w:t>
            </w:r>
          </w:p>
          <w:p w14:paraId="7199044F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эмиссий, </w:t>
            </w:r>
          </w:p>
          <w:p w14:paraId="164747D5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479B770B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захоронения</w:t>
            </w:r>
          </w:p>
          <w:p w14:paraId="3232B178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отходов, </w:t>
            </w:r>
          </w:p>
          <w:p w14:paraId="5DCF2594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6EE18890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размещения</w:t>
            </w:r>
          </w:p>
          <w:p w14:paraId="5D40E86F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серы в </w:t>
            </w:r>
          </w:p>
          <w:p w14:paraId="1E21C85D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открытых </w:t>
            </w:r>
          </w:p>
          <w:p w14:paraId="52CF8491" w14:textId="38E7BDBA" w:rsidR="002D327E" w:rsidRPr="00C91CB3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картах)</w:t>
            </w:r>
          </w:p>
        </w:tc>
        <w:tc>
          <w:tcPr>
            <w:tcW w:w="1364" w:type="dxa"/>
            <w:vMerge w:val="restart"/>
            <w:vAlign w:val="center"/>
            <w:hideMark/>
          </w:tcPr>
          <w:p w14:paraId="7E1D7F98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Обоснование</w:t>
            </w:r>
            <w:proofErr w:type="spellEnd"/>
          </w:p>
        </w:tc>
        <w:tc>
          <w:tcPr>
            <w:tcW w:w="1171" w:type="dxa"/>
            <w:vMerge w:val="restart"/>
            <w:vAlign w:val="center"/>
            <w:hideMark/>
          </w:tcPr>
          <w:p w14:paraId="4CB4F104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Текущая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величина</w:t>
            </w:r>
            <w:proofErr w:type="spellEnd"/>
          </w:p>
        </w:tc>
        <w:tc>
          <w:tcPr>
            <w:tcW w:w="3476" w:type="dxa"/>
            <w:gridSpan w:val="3"/>
          </w:tcPr>
          <w:p w14:paraId="548EF799" w14:textId="239B8638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Календарный план достижения установленных показателей</w:t>
            </w:r>
          </w:p>
        </w:tc>
        <w:tc>
          <w:tcPr>
            <w:tcW w:w="1464" w:type="dxa"/>
            <w:vMerge w:val="restart"/>
            <w:vAlign w:val="center"/>
            <w:hideMark/>
          </w:tcPr>
          <w:p w14:paraId="0BBD9DEC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Срок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выполнения</w:t>
            </w:r>
            <w:proofErr w:type="spellEnd"/>
          </w:p>
        </w:tc>
        <w:tc>
          <w:tcPr>
            <w:tcW w:w="1228" w:type="dxa"/>
            <w:vMerge w:val="restart"/>
            <w:vAlign w:val="center"/>
            <w:hideMark/>
          </w:tcPr>
          <w:p w14:paraId="04602B73" w14:textId="44316480" w:rsidR="002D327E" w:rsidRPr="00D4734C" w:rsidRDefault="002D327E" w:rsidP="00D75A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3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финансиро-вания, тыс. тенге</w:t>
            </w:r>
          </w:p>
        </w:tc>
        <w:tc>
          <w:tcPr>
            <w:tcW w:w="1307" w:type="dxa"/>
            <w:vMerge w:val="restart"/>
          </w:tcPr>
          <w:p w14:paraId="5D69A92E" w14:textId="146C4843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</w:p>
          <w:p w14:paraId="50E37965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</w:t>
            </w:r>
          </w:p>
          <w:p w14:paraId="41B50589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еский </w:t>
            </w:r>
          </w:p>
          <w:p w14:paraId="58A23D8C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эффект </w:t>
            </w:r>
          </w:p>
          <w:p w14:paraId="63200976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т </w:t>
            </w:r>
          </w:p>
          <w:p w14:paraId="5F17D965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</w:t>
            </w:r>
          </w:p>
          <w:p w14:paraId="0458D839" w14:textId="77777777" w:rsidR="002D327E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тия, </w:t>
            </w:r>
          </w:p>
          <w:p w14:paraId="20FCC186" w14:textId="2FC0E21D" w:rsidR="002D327E" w:rsidRPr="00EE6D12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тонн/го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</w:p>
        </w:tc>
      </w:tr>
      <w:tr w:rsidR="002D327E" w:rsidRPr="00C91CB3" w14:paraId="4AF233D7" w14:textId="1B9900A8" w:rsidTr="002D327E">
        <w:trPr>
          <w:trHeight w:val="958"/>
        </w:trPr>
        <w:tc>
          <w:tcPr>
            <w:tcW w:w="658" w:type="dxa"/>
            <w:vMerge/>
            <w:vAlign w:val="center"/>
            <w:hideMark/>
          </w:tcPr>
          <w:p w14:paraId="6830221F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3" w:type="dxa"/>
            <w:vMerge/>
            <w:vAlign w:val="center"/>
            <w:hideMark/>
          </w:tcPr>
          <w:p w14:paraId="1999FD5E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14:paraId="4399CD86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6E675E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14:paraId="6C806B3F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14:paraId="159F3185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8" w:type="dxa"/>
            <w:vAlign w:val="center"/>
            <w:hideMark/>
          </w:tcPr>
          <w:p w14:paraId="5CA01F4D" w14:textId="77777777" w:rsidR="002D327E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1 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</w:p>
          <w:p w14:paraId="173B88DF" w14:textId="234286AF" w:rsidR="002D327E" w:rsidRPr="00C91CB3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020" w:type="dxa"/>
          </w:tcPr>
          <w:p w14:paraId="514116DB" w14:textId="77777777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05706B11" w14:textId="77777777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52F7CAB1" w14:textId="4916A979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  <w:p w14:paraId="4366D165" w14:textId="0727D759" w:rsidR="002D327E" w:rsidRPr="00C91CB3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358" w:type="dxa"/>
            <w:vAlign w:val="center"/>
            <w:hideMark/>
          </w:tcPr>
          <w:p w14:paraId="2720DF86" w14:textId="4A69D411" w:rsidR="002D327E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  <w:p w14:paraId="61FE8669" w14:textId="1680EC7A" w:rsidR="002D327E" w:rsidRPr="00C91CB3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31.0</w:t>
            </w:r>
            <w:r w:rsidR="00632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464" w:type="dxa"/>
            <w:vMerge/>
            <w:vAlign w:val="center"/>
            <w:hideMark/>
          </w:tcPr>
          <w:p w14:paraId="7C775B35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09F30422" w14:textId="77777777" w:rsidR="002D327E" w:rsidRPr="00D4734C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vMerge/>
          </w:tcPr>
          <w:p w14:paraId="57BAF1BD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D327E" w:rsidRPr="00C91CB3" w14:paraId="4655214D" w14:textId="77777777" w:rsidTr="002D327E">
        <w:trPr>
          <w:trHeight w:val="315"/>
        </w:trPr>
        <w:tc>
          <w:tcPr>
            <w:tcW w:w="658" w:type="dxa"/>
            <w:vAlign w:val="center"/>
            <w:hideMark/>
          </w:tcPr>
          <w:p w14:paraId="26AC3CB7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023" w:type="dxa"/>
            <w:vAlign w:val="center"/>
            <w:hideMark/>
          </w:tcPr>
          <w:p w14:paraId="38A20210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562" w:type="dxa"/>
            <w:vAlign w:val="center"/>
            <w:hideMark/>
          </w:tcPr>
          <w:p w14:paraId="3A35E186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4019B6FC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4" w:type="dxa"/>
            <w:vAlign w:val="center"/>
            <w:hideMark/>
          </w:tcPr>
          <w:p w14:paraId="358DAB34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vAlign w:val="center"/>
            <w:hideMark/>
          </w:tcPr>
          <w:p w14:paraId="16EDB293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098" w:type="dxa"/>
            <w:vAlign w:val="center"/>
            <w:hideMark/>
          </w:tcPr>
          <w:p w14:paraId="37E86C39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020" w:type="dxa"/>
          </w:tcPr>
          <w:p w14:paraId="6A8C90BC" w14:textId="04852928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358" w:type="dxa"/>
            <w:vAlign w:val="center"/>
            <w:hideMark/>
          </w:tcPr>
          <w:p w14:paraId="2D9967D2" w14:textId="2B7D493C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464" w:type="dxa"/>
            <w:vAlign w:val="center"/>
            <w:hideMark/>
          </w:tcPr>
          <w:p w14:paraId="7130AFDD" w14:textId="45628E75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228" w:type="dxa"/>
            <w:vAlign w:val="center"/>
            <w:hideMark/>
          </w:tcPr>
          <w:p w14:paraId="73D7A38C" w14:textId="2C7AE74E" w:rsidR="002D327E" w:rsidRPr="00D4734C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307" w:type="dxa"/>
          </w:tcPr>
          <w:p w14:paraId="32AA3236" w14:textId="7AACE350" w:rsidR="002D327E" w:rsidRPr="005A4937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12</w:t>
            </w:r>
          </w:p>
        </w:tc>
      </w:tr>
      <w:tr w:rsidR="002D327E" w:rsidRPr="00C91CB3" w14:paraId="27CFF6B5" w14:textId="77777777" w:rsidTr="00635065">
        <w:trPr>
          <w:trHeight w:val="315"/>
        </w:trPr>
        <w:tc>
          <w:tcPr>
            <w:tcW w:w="658" w:type="dxa"/>
            <w:vAlign w:val="center"/>
          </w:tcPr>
          <w:p w14:paraId="52347651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4B96F286" w14:textId="6A616053" w:rsidR="002D327E" w:rsidRPr="00C91CB3" w:rsidRDefault="002D327E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B4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Охрана атмосферного воздуха</w:t>
            </w:r>
          </w:p>
        </w:tc>
        <w:tc>
          <w:tcPr>
            <w:tcW w:w="1364" w:type="dxa"/>
            <w:vAlign w:val="center"/>
          </w:tcPr>
          <w:p w14:paraId="78E2CE2D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00C89D6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6C10A963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020" w:type="dxa"/>
          </w:tcPr>
          <w:p w14:paraId="563F2237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358" w:type="dxa"/>
            <w:vAlign w:val="center"/>
          </w:tcPr>
          <w:p w14:paraId="4F107D82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64" w:type="dxa"/>
            <w:vAlign w:val="center"/>
          </w:tcPr>
          <w:p w14:paraId="46ABC2C9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65C7BB3" w14:textId="77777777" w:rsidR="002D327E" w:rsidRPr="009E45FA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  <w:lang w:val="en-US"/>
              </w:rPr>
            </w:pPr>
          </w:p>
        </w:tc>
        <w:tc>
          <w:tcPr>
            <w:tcW w:w="1307" w:type="dxa"/>
          </w:tcPr>
          <w:p w14:paraId="65026455" w14:textId="77777777" w:rsidR="002D327E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2D327E" w:rsidRPr="00B05068" w14:paraId="39526DCC" w14:textId="77777777" w:rsidTr="002D327E">
        <w:trPr>
          <w:trHeight w:val="315"/>
        </w:trPr>
        <w:tc>
          <w:tcPr>
            <w:tcW w:w="658" w:type="dxa"/>
            <w:vAlign w:val="center"/>
          </w:tcPr>
          <w:p w14:paraId="1567D420" w14:textId="4FA90BB4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023" w:type="dxa"/>
          </w:tcPr>
          <w:p w14:paraId="4B419B61" w14:textId="2690CC34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Проведение работ по пылеподавлению строительных площадок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дорог</w:t>
            </w:r>
          </w:p>
        </w:tc>
        <w:tc>
          <w:tcPr>
            <w:tcW w:w="1562" w:type="dxa"/>
          </w:tcPr>
          <w:p w14:paraId="1BC8F019" w14:textId="07EE293A" w:rsidR="002D327E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  <w:p w14:paraId="56B05875" w14:textId="036EF722" w:rsidR="00B05068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Ист№6018</w:t>
            </w:r>
          </w:p>
          <w:p w14:paraId="2EF2A438" w14:textId="44CF7A37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14:paraId="2D92B2DD" w14:textId="66907941" w:rsidR="002D327E" w:rsidRPr="00B05068" w:rsidRDefault="002D327E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Пыль неорганическая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4" w:type="dxa"/>
          </w:tcPr>
          <w:p w14:paraId="6FE49CCD" w14:textId="5FD91A88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59194D77" w14:textId="77777777" w:rsidR="002D327E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3,02303</w:t>
            </w:r>
          </w:p>
          <w:p w14:paraId="3060607B" w14:textId="0E542F64" w:rsidR="00B05068" w:rsidRPr="00B05068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т/</w:t>
            </w:r>
            <w:r w:rsidR="009E45FA">
              <w:rPr>
                <w:rFonts w:ascii="Times New Roman" w:eastAsia="Times New Roman" w:hAnsi="Times New Roman" w:cs="Times New Roman"/>
                <w:color w:val="000000"/>
              </w:rPr>
              <w:t>пер</w:t>
            </w:r>
          </w:p>
        </w:tc>
        <w:tc>
          <w:tcPr>
            <w:tcW w:w="1098" w:type="dxa"/>
            <w:vAlign w:val="center"/>
          </w:tcPr>
          <w:p w14:paraId="7C6219D5" w14:textId="5F72B73D" w:rsidR="002D327E" w:rsidRPr="00B05068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color w:val="000000"/>
              </w:rPr>
              <w:t>0,483685</w:t>
            </w:r>
            <w:r w:rsidR="00B05068">
              <w:rPr>
                <w:rFonts w:ascii="Times New Roman" w:eastAsia="Times New Roman" w:hAnsi="Times New Roman" w:cs="Times New Roman"/>
                <w:color w:val="000000"/>
              </w:rPr>
              <w:t>т/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</w:t>
            </w:r>
          </w:p>
        </w:tc>
        <w:tc>
          <w:tcPr>
            <w:tcW w:w="1020" w:type="dxa"/>
          </w:tcPr>
          <w:p w14:paraId="791CDCE5" w14:textId="77777777" w:rsidR="00791642" w:rsidRDefault="00791642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0841C9" w14:textId="77777777" w:rsidR="00791642" w:rsidRDefault="00791642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8607B3" w14:textId="6E217754" w:rsidR="002D327E" w:rsidRPr="00B05068" w:rsidRDefault="009E45FA" w:rsidP="009E45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2,357963</w:t>
            </w:r>
            <w:r w:rsidR="00B05068">
              <w:rPr>
                <w:rFonts w:ascii="Times New Roman" w:eastAsia="Times New Roman" w:hAnsi="Times New Roman" w:cs="Times New Roman"/>
                <w:color w:val="000000"/>
              </w:rPr>
              <w:t>т/год</w:t>
            </w:r>
          </w:p>
        </w:tc>
        <w:tc>
          <w:tcPr>
            <w:tcW w:w="1358" w:type="dxa"/>
            <w:vAlign w:val="center"/>
          </w:tcPr>
          <w:p w14:paraId="44A136FA" w14:textId="77777777" w:rsidR="009E45FA" w:rsidRDefault="009E45FA" w:rsidP="009E45FA">
            <w:pPr>
              <w:jc w:val="center"/>
              <w:rPr>
                <w:sz w:val="20"/>
                <w:szCs w:val="20"/>
              </w:rPr>
            </w:pPr>
          </w:p>
          <w:p w14:paraId="5F0AEDA1" w14:textId="77777777" w:rsidR="009E45FA" w:rsidRDefault="009E45FA" w:rsidP="009E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0,181382</w:t>
            </w:r>
          </w:p>
          <w:p w14:paraId="62E239AA" w14:textId="2714ABAE" w:rsidR="002D327E" w:rsidRPr="009E45FA" w:rsidRDefault="00B05068" w:rsidP="009E45FA">
            <w:pPr>
              <w:jc w:val="center"/>
              <w:rPr>
                <w:sz w:val="20"/>
                <w:szCs w:val="20"/>
              </w:rPr>
            </w:pPr>
            <w:r w:rsidRPr="009E45FA">
              <w:rPr>
                <w:sz w:val="20"/>
                <w:szCs w:val="20"/>
              </w:rPr>
              <w:t>т/год</w:t>
            </w:r>
          </w:p>
        </w:tc>
        <w:tc>
          <w:tcPr>
            <w:tcW w:w="1464" w:type="dxa"/>
            <w:vAlign w:val="center"/>
          </w:tcPr>
          <w:p w14:paraId="1BCB0E38" w14:textId="20EB1113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4F2D86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vAlign w:val="center"/>
          </w:tcPr>
          <w:p w14:paraId="57ED3D8E" w14:textId="0A2E050F" w:rsidR="002D327E" w:rsidRPr="009E45FA" w:rsidRDefault="00D4734C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4734C">
              <w:rPr>
                <w:rFonts w:ascii="Times New Roman" w:eastAsia="Times New Roman" w:hAnsi="Times New Roman" w:cs="Times New Roman"/>
                <w:color w:val="000000"/>
              </w:rPr>
              <w:t>За сечт собственных средств</w:t>
            </w:r>
          </w:p>
        </w:tc>
        <w:tc>
          <w:tcPr>
            <w:tcW w:w="1307" w:type="dxa"/>
          </w:tcPr>
          <w:p w14:paraId="435F47CD" w14:textId="59E4A22C" w:rsidR="002D327E" w:rsidRPr="00B05068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3,02303 т/год</w:t>
            </w:r>
          </w:p>
        </w:tc>
      </w:tr>
    </w:tbl>
    <w:p w14:paraId="541E120A" w14:textId="77777777" w:rsidR="004F2D86" w:rsidRPr="00B05068" w:rsidRDefault="004F2D86" w:rsidP="00B05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05068">
        <w:rPr>
          <w:rFonts w:ascii="Times New Roman" w:eastAsia="Times New Roman" w:hAnsi="Times New Roman" w:cs="Times New Roman"/>
          <w:color w:val="000000"/>
        </w:rPr>
        <w:br w:type="page"/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894"/>
        <w:gridCol w:w="1701"/>
        <w:gridCol w:w="1559"/>
        <w:gridCol w:w="1364"/>
        <w:gridCol w:w="1171"/>
        <w:gridCol w:w="1098"/>
        <w:gridCol w:w="1020"/>
        <w:gridCol w:w="1358"/>
        <w:gridCol w:w="1464"/>
        <w:gridCol w:w="1228"/>
        <w:gridCol w:w="1503"/>
      </w:tblGrid>
      <w:tr w:rsidR="009E45FA" w:rsidRPr="009E45FA" w14:paraId="6BE122A2" w14:textId="77777777" w:rsidTr="009E45FA">
        <w:trPr>
          <w:trHeight w:val="276"/>
        </w:trPr>
        <w:tc>
          <w:tcPr>
            <w:tcW w:w="658" w:type="dxa"/>
            <w:vAlign w:val="center"/>
          </w:tcPr>
          <w:p w14:paraId="4A3B4011" w14:textId="7CCDF322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94" w:type="dxa"/>
          </w:tcPr>
          <w:p w14:paraId="5E159EAC" w14:textId="03F54748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7E7505CC" w14:textId="73BC463B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</w:tcPr>
          <w:p w14:paraId="6A6C50BA" w14:textId="18DF44AA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64" w:type="dxa"/>
          </w:tcPr>
          <w:p w14:paraId="5861E5E2" w14:textId="4859F1B8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71" w:type="dxa"/>
            <w:vAlign w:val="center"/>
          </w:tcPr>
          <w:p w14:paraId="3EBCE1AC" w14:textId="3D9AF004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98" w:type="dxa"/>
            <w:vAlign w:val="center"/>
          </w:tcPr>
          <w:p w14:paraId="6F2A63C4" w14:textId="7BF6B0ED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20" w:type="dxa"/>
          </w:tcPr>
          <w:p w14:paraId="48423FB4" w14:textId="41EE6E61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58" w:type="dxa"/>
            <w:vAlign w:val="center"/>
          </w:tcPr>
          <w:p w14:paraId="3092ACA4" w14:textId="730D69DC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vAlign w:val="center"/>
          </w:tcPr>
          <w:p w14:paraId="05F5D7AA" w14:textId="5D9BE93C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28" w:type="dxa"/>
            <w:vAlign w:val="center"/>
          </w:tcPr>
          <w:p w14:paraId="435F3E31" w14:textId="22DA5A77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503" w:type="dxa"/>
          </w:tcPr>
          <w:p w14:paraId="37E1C8CD" w14:textId="374ECC89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4F2D86" w:rsidRPr="00B05068" w14:paraId="13B435C0" w14:textId="77777777" w:rsidTr="00B05068">
        <w:trPr>
          <w:trHeight w:val="1550"/>
        </w:trPr>
        <w:tc>
          <w:tcPr>
            <w:tcW w:w="658" w:type="dxa"/>
            <w:vAlign w:val="center"/>
          </w:tcPr>
          <w:p w14:paraId="45B0AE24" w14:textId="14E54ED9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894" w:type="dxa"/>
          </w:tcPr>
          <w:p w14:paraId="2615851B" w14:textId="7FC67562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2973">
              <w:rPr>
                <w:rFonts w:ascii="Times New Roman" w:eastAsia="Times New Roman" w:hAnsi="Times New Roman" w:cs="Times New Roman"/>
                <w:color w:val="000000"/>
              </w:rPr>
              <w:t>Проведение своевременных профилактических осмотров техники</w:t>
            </w:r>
          </w:p>
        </w:tc>
        <w:tc>
          <w:tcPr>
            <w:tcW w:w="1701" w:type="dxa"/>
          </w:tcPr>
          <w:p w14:paraId="22A0111C" w14:textId="5A4CCDAC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 и автотранспорт Ист№6019</w:t>
            </w:r>
          </w:p>
        </w:tc>
        <w:tc>
          <w:tcPr>
            <w:tcW w:w="1559" w:type="dxa"/>
          </w:tcPr>
          <w:p w14:paraId="307E7692" w14:textId="77777777" w:rsidR="004F2D86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Выбросов газов от ДВС</w:t>
            </w:r>
          </w:p>
          <w:p w14:paraId="71BD30C4" w14:textId="77777777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4" w:type="dxa"/>
          </w:tcPr>
          <w:p w14:paraId="0204C7FE" w14:textId="3915BDE5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3991DB00" w14:textId="6358419F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B9E502C" w14:textId="014590F3" w:rsidR="004F2D86" w:rsidRPr="004F2D86" w:rsidRDefault="004F2D86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0C790743" w14:textId="77777777" w:rsidR="004F2D86" w:rsidRPr="004F2D86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AB5592F" w14:textId="24AB5699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A183A5C" w14:textId="0A2B1833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020" w:type="dxa"/>
          </w:tcPr>
          <w:p w14:paraId="1A1B22C2" w14:textId="77777777" w:rsidR="00B05068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681547" w14:textId="77777777" w:rsidR="00B05068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4C11E1" w14:textId="1E11293F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2E839B8D" w14:textId="2B56A4CE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358" w:type="dxa"/>
            <w:vAlign w:val="center"/>
          </w:tcPr>
          <w:p w14:paraId="35FD31ED" w14:textId="12025568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09F34D66" w14:textId="4D7128B0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464" w:type="dxa"/>
            <w:vAlign w:val="center"/>
          </w:tcPr>
          <w:p w14:paraId="55ED03BA" w14:textId="442BB02E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2026-2026гг</w:t>
            </w:r>
          </w:p>
        </w:tc>
        <w:tc>
          <w:tcPr>
            <w:tcW w:w="1228" w:type="dxa"/>
            <w:vAlign w:val="center"/>
          </w:tcPr>
          <w:p w14:paraId="00B4EB93" w14:textId="6EC89D41" w:rsidR="004F2D86" w:rsidRPr="00B05068" w:rsidRDefault="00792F7D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03" w:type="dxa"/>
          </w:tcPr>
          <w:p w14:paraId="2C8C5483" w14:textId="77777777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0E224C" w14:textId="77777777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BE1EE6" w14:textId="1E92E2A9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 г/сек</w:t>
            </w:r>
          </w:p>
        </w:tc>
      </w:tr>
      <w:tr w:rsidR="00B05068" w:rsidRPr="002D327E" w14:paraId="353CB722" w14:textId="77777777" w:rsidTr="00C752DE">
        <w:trPr>
          <w:trHeight w:val="315"/>
        </w:trPr>
        <w:tc>
          <w:tcPr>
            <w:tcW w:w="658" w:type="dxa"/>
            <w:vAlign w:val="center"/>
          </w:tcPr>
          <w:p w14:paraId="57054940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0F5AC483" w14:textId="5F693797" w:rsidR="00B05068" w:rsidRPr="00B05068" w:rsidRDefault="00B05068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Охрана водных объектов </w:t>
            </w:r>
          </w:p>
        </w:tc>
        <w:tc>
          <w:tcPr>
            <w:tcW w:w="1364" w:type="dxa"/>
            <w:vAlign w:val="center"/>
          </w:tcPr>
          <w:p w14:paraId="28318F5D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05597FD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EB4770A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0" w:type="dxa"/>
          </w:tcPr>
          <w:p w14:paraId="2C4781F7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E51B792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2FFC49E3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CAB47E0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3" w:type="dxa"/>
          </w:tcPr>
          <w:p w14:paraId="51F16857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2D86" w:rsidRPr="002D327E" w14:paraId="45605843" w14:textId="77777777" w:rsidTr="00B05068">
        <w:trPr>
          <w:trHeight w:val="315"/>
        </w:trPr>
        <w:tc>
          <w:tcPr>
            <w:tcW w:w="658" w:type="dxa"/>
            <w:vAlign w:val="center"/>
          </w:tcPr>
          <w:p w14:paraId="5B99E2B7" w14:textId="4D4A7EF9" w:rsidR="004F2D86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894" w:type="dxa"/>
            <w:vAlign w:val="center"/>
          </w:tcPr>
          <w:p w14:paraId="399B6F3B" w14:textId="2B20E9A0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Обслуживание и очистка ОС на мойки колес</w:t>
            </w:r>
          </w:p>
        </w:tc>
        <w:tc>
          <w:tcPr>
            <w:tcW w:w="1701" w:type="dxa"/>
            <w:vAlign w:val="center"/>
          </w:tcPr>
          <w:p w14:paraId="1B0701BA" w14:textId="063EE93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</w:tc>
        <w:tc>
          <w:tcPr>
            <w:tcW w:w="1559" w:type="dxa"/>
            <w:vAlign w:val="center"/>
          </w:tcPr>
          <w:p w14:paraId="76DA077F" w14:textId="3684E28E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64" w:type="dxa"/>
            <w:vAlign w:val="center"/>
          </w:tcPr>
          <w:p w14:paraId="255E858E" w14:textId="3DEAEC4A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36365A26" w14:textId="22F42EB0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98" w:type="dxa"/>
            <w:vAlign w:val="center"/>
          </w:tcPr>
          <w:p w14:paraId="5E2D3B2B" w14:textId="0CAFEC4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29FC8259" w14:textId="67F4E7CD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6D852E" w14:textId="399B0A28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9D3AA" w14:textId="77777777" w:rsidR="00791642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3D8E2" w14:textId="56D06B86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2DE41E09" w14:textId="39894A4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4" w:type="dxa"/>
            <w:vAlign w:val="center"/>
          </w:tcPr>
          <w:p w14:paraId="23610122" w14:textId="05CECBA3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vAlign w:val="center"/>
          </w:tcPr>
          <w:p w14:paraId="5B75423A" w14:textId="0D2F1512" w:rsidR="004F2D86" w:rsidRPr="00B05068" w:rsidRDefault="00792F7D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</w:t>
            </w:r>
          </w:p>
        </w:tc>
        <w:tc>
          <w:tcPr>
            <w:tcW w:w="1503" w:type="dxa"/>
          </w:tcPr>
          <w:p w14:paraId="03CBDAE4" w14:textId="77777777" w:rsidR="004F2D86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7A92D9" w14:textId="4CB9ED2B" w:rsidR="00B05068" w:rsidRPr="00B05068" w:rsidRDefault="001503BB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2914D1">
              <w:rPr>
                <w:rFonts w:ascii="Times New Roman" w:eastAsia="Times New Roman" w:hAnsi="Times New Roman" w:cs="Times New Roman"/>
                <w:color w:val="000000"/>
              </w:rPr>
              <w:t xml:space="preserve">охранение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914D1">
              <w:rPr>
                <w:rFonts w:ascii="Times New Roman" w:eastAsia="Times New Roman" w:hAnsi="Times New Roman" w:cs="Times New Roman"/>
                <w:color w:val="000000"/>
              </w:rPr>
              <w:t xml:space="preserve">водных объектов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загрязнений </w:t>
            </w:r>
          </w:p>
        </w:tc>
      </w:tr>
      <w:tr w:rsidR="00791642" w:rsidRPr="002D327E" w14:paraId="0FA6B086" w14:textId="77777777" w:rsidTr="005A3D76">
        <w:trPr>
          <w:trHeight w:val="315"/>
        </w:trPr>
        <w:tc>
          <w:tcPr>
            <w:tcW w:w="658" w:type="dxa"/>
            <w:vAlign w:val="center"/>
          </w:tcPr>
          <w:p w14:paraId="41EC829B" w14:textId="45D56CC1" w:rsidR="00791642" w:rsidRPr="002D327E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5F6892AC" w14:textId="243B8D6F" w:rsidR="00791642" w:rsidRPr="00791642" w:rsidRDefault="00791642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Охрана земель</w:t>
            </w:r>
          </w:p>
        </w:tc>
        <w:tc>
          <w:tcPr>
            <w:tcW w:w="1364" w:type="dxa"/>
            <w:vAlign w:val="center"/>
          </w:tcPr>
          <w:p w14:paraId="49CFB4BD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405591D9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DC90DD8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1524F369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vAlign w:val="center"/>
          </w:tcPr>
          <w:p w14:paraId="459AB1C0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Align w:val="center"/>
          </w:tcPr>
          <w:p w14:paraId="5AA1EBD7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Align w:val="center"/>
          </w:tcPr>
          <w:p w14:paraId="10E16FD3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</w:tcPr>
          <w:p w14:paraId="338BA787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642" w:rsidRPr="002D327E" w14:paraId="33823EE4" w14:textId="77777777" w:rsidTr="00062969">
        <w:trPr>
          <w:trHeight w:val="315"/>
        </w:trPr>
        <w:tc>
          <w:tcPr>
            <w:tcW w:w="658" w:type="dxa"/>
            <w:vAlign w:val="center"/>
          </w:tcPr>
          <w:p w14:paraId="5587AC14" w14:textId="7C33948C" w:rsidR="00791642" w:rsidRPr="002D327E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894" w:type="dxa"/>
          </w:tcPr>
          <w:p w14:paraId="50E1624B" w14:textId="55371ED5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Снятие и сохранение ПС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 проведении работ, связанных с нарушением земель</w:t>
            </w:r>
          </w:p>
        </w:tc>
        <w:tc>
          <w:tcPr>
            <w:tcW w:w="1701" w:type="dxa"/>
          </w:tcPr>
          <w:p w14:paraId="7184A7B7" w14:textId="3EA6A7B2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Ист.№6001</w:t>
            </w:r>
          </w:p>
        </w:tc>
        <w:tc>
          <w:tcPr>
            <w:tcW w:w="1559" w:type="dxa"/>
          </w:tcPr>
          <w:p w14:paraId="1A7C3B19" w14:textId="77777777" w:rsidR="00791642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Растительный слой</w:t>
            </w:r>
          </w:p>
          <w:p w14:paraId="09231AD5" w14:textId="2AF3E2FC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(суглинок)</w:t>
            </w:r>
          </w:p>
        </w:tc>
        <w:tc>
          <w:tcPr>
            <w:tcW w:w="1364" w:type="dxa"/>
          </w:tcPr>
          <w:p w14:paraId="22C920E4" w14:textId="69579A29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18FF978F" w14:textId="5BF25226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21778 м3/пер</w:t>
            </w:r>
          </w:p>
        </w:tc>
        <w:tc>
          <w:tcPr>
            <w:tcW w:w="1098" w:type="dxa"/>
            <w:vAlign w:val="center"/>
          </w:tcPr>
          <w:p w14:paraId="2065FC6D" w14:textId="2827DCA8" w:rsidR="00791642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32B767EC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88ADD9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96680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91B346" w14:textId="064E0855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07973776" w14:textId="67D52C11" w:rsidR="00791642" w:rsidRPr="00B05068" w:rsidRDefault="001503BB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21778 м3/пер </w:t>
            </w:r>
          </w:p>
        </w:tc>
        <w:tc>
          <w:tcPr>
            <w:tcW w:w="1464" w:type="dxa"/>
            <w:vAlign w:val="center"/>
          </w:tcPr>
          <w:p w14:paraId="4F3751BA" w14:textId="56F56E68" w:rsidR="00791642" w:rsidRPr="00B05068" w:rsidRDefault="001503BB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завершения строительных работ</w:t>
            </w:r>
          </w:p>
        </w:tc>
        <w:tc>
          <w:tcPr>
            <w:tcW w:w="1228" w:type="dxa"/>
            <w:vAlign w:val="center"/>
          </w:tcPr>
          <w:p w14:paraId="18473EB0" w14:textId="202E0470" w:rsidR="00791642" w:rsidRPr="00B05068" w:rsidRDefault="00792F7D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 счет собственных средств </w:t>
            </w:r>
          </w:p>
        </w:tc>
        <w:tc>
          <w:tcPr>
            <w:tcW w:w="1503" w:type="dxa"/>
          </w:tcPr>
          <w:p w14:paraId="003CB1EB" w14:textId="5A3B8D19" w:rsidR="00791642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Восстановление ППС</w:t>
            </w:r>
          </w:p>
        </w:tc>
      </w:tr>
      <w:tr w:rsidR="009E45FA" w:rsidRPr="002D327E" w14:paraId="3884103A" w14:textId="77777777" w:rsidTr="0036519E">
        <w:trPr>
          <w:trHeight w:val="315"/>
        </w:trPr>
        <w:tc>
          <w:tcPr>
            <w:tcW w:w="658" w:type="dxa"/>
            <w:vAlign w:val="center"/>
          </w:tcPr>
          <w:p w14:paraId="51F5C894" w14:textId="77777777" w:rsidR="009E45FA" w:rsidRPr="002D327E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579A7D1C" w14:textId="29B11C80" w:rsidR="009E45FA" w:rsidRPr="009E45FA" w:rsidRDefault="009E45FA" w:rsidP="009E4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 Обращение с отходами</w:t>
            </w:r>
          </w:p>
        </w:tc>
        <w:tc>
          <w:tcPr>
            <w:tcW w:w="1364" w:type="dxa"/>
            <w:vAlign w:val="center"/>
          </w:tcPr>
          <w:p w14:paraId="5CBE85B8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141CC8ED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F54E0D9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6642B9E0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vAlign w:val="center"/>
          </w:tcPr>
          <w:p w14:paraId="28E1A66F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Align w:val="center"/>
          </w:tcPr>
          <w:p w14:paraId="73BAC4EA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Align w:val="center"/>
          </w:tcPr>
          <w:p w14:paraId="5F2147FB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</w:tcPr>
          <w:p w14:paraId="1AD35582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5FA" w:rsidRPr="002D327E" w14:paraId="4F8A2131" w14:textId="77777777" w:rsidTr="0077741B">
        <w:trPr>
          <w:trHeight w:val="315"/>
        </w:trPr>
        <w:tc>
          <w:tcPr>
            <w:tcW w:w="658" w:type="dxa"/>
            <w:vAlign w:val="center"/>
          </w:tcPr>
          <w:p w14:paraId="4A9349F7" w14:textId="6F23A73F" w:rsidR="009E45FA" w:rsidRPr="002D327E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894" w:type="dxa"/>
          </w:tcPr>
          <w:p w14:paraId="7015DBE9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Организация своевременного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вывоза отходов на объект, где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данные отходы будут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подвергнуты операциям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восстановлению или удалению</w:t>
            </w:r>
          </w:p>
          <w:p w14:paraId="0F897801" w14:textId="77777777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7CD67BA" w14:textId="11A27EF2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Площадка для образования производственных отходов</w:t>
            </w:r>
          </w:p>
        </w:tc>
        <w:tc>
          <w:tcPr>
            <w:tcW w:w="1559" w:type="dxa"/>
          </w:tcPr>
          <w:p w14:paraId="21ECC2C9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Производственные</w:t>
            </w:r>
          </w:p>
          <w:p w14:paraId="0E11083D" w14:textId="12F96DB1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отходы</w:t>
            </w:r>
          </w:p>
        </w:tc>
        <w:tc>
          <w:tcPr>
            <w:tcW w:w="1364" w:type="dxa"/>
          </w:tcPr>
          <w:p w14:paraId="3E75D271" w14:textId="05F1DC85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950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44950">
              <w:rPr>
                <w:rFonts w:ascii="Times New Roman" w:eastAsia="Times New Roman" w:hAnsi="Times New Roman" w:cs="Times New Roman"/>
                <w:color w:val="000000"/>
              </w:rPr>
              <w:t>3 Экологического Кодекса РК</w:t>
            </w:r>
          </w:p>
        </w:tc>
        <w:tc>
          <w:tcPr>
            <w:tcW w:w="1171" w:type="dxa"/>
            <w:vAlign w:val="center"/>
          </w:tcPr>
          <w:p w14:paraId="4917216D" w14:textId="2939AFBD" w:rsidR="009E45FA" w:rsidRPr="00B05068" w:rsidRDefault="009A5E98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0,7024</w:t>
            </w:r>
            <w:r w:rsidR="009E45FA">
              <w:rPr>
                <w:rFonts w:ascii="Times New Roman" w:eastAsia="Times New Roman" w:hAnsi="Times New Roman" w:cs="Times New Roman"/>
                <w:color w:val="000000"/>
              </w:rPr>
              <w:t xml:space="preserve"> т/пер</w:t>
            </w:r>
          </w:p>
        </w:tc>
        <w:tc>
          <w:tcPr>
            <w:tcW w:w="1098" w:type="dxa"/>
            <w:vAlign w:val="center"/>
          </w:tcPr>
          <w:p w14:paraId="176A2D6A" w14:textId="20996C5E" w:rsidR="009E45FA" w:rsidRPr="00B05068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5FADF3DF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5EF5B8" w14:textId="77777777" w:rsidR="001503BB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45B2AD" w14:textId="77777777" w:rsidR="001503BB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319F3B" w14:textId="77777777" w:rsidR="001503BB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79309C" w14:textId="77777777" w:rsidR="001503BB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5CF4AD" w14:textId="2A4A8DE4" w:rsidR="001503BB" w:rsidRPr="00B05068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0C238165" w14:textId="093226AB" w:rsidR="009E45FA" w:rsidRPr="00B05068" w:rsidRDefault="001503B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4" w:type="dxa"/>
            <w:vAlign w:val="center"/>
          </w:tcPr>
          <w:p w14:paraId="33B81D9B" w14:textId="38092F54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2026-2028 годы </w:t>
            </w:r>
          </w:p>
          <w:p w14:paraId="4927AC6C" w14:textId="39549F19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 мере образования отходов)</w:t>
            </w:r>
          </w:p>
        </w:tc>
        <w:tc>
          <w:tcPr>
            <w:tcW w:w="1228" w:type="dxa"/>
            <w:vAlign w:val="center"/>
          </w:tcPr>
          <w:p w14:paraId="120E95EF" w14:textId="7FE2BE74" w:rsidR="009E45FA" w:rsidRPr="00B05068" w:rsidRDefault="00792F7D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503" w:type="dxa"/>
          </w:tcPr>
          <w:p w14:paraId="240B8AF9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F890E9" w14:textId="77777777" w:rsidR="002914D1" w:rsidRDefault="002914D1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1EF552" w14:textId="77777777" w:rsidR="002914D1" w:rsidRDefault="002914D1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3CD178" w14:textId="77777777" w:rsidR="002914D1" w:rsidRDefault="002914D1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F5D73B" w14:textId="77777777" w:rsidR="002914D1" w:rsidRDefault="002914D1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9ABE7A" w14:textId="454EF5C8" w:rsidR="002914D1" w:rsidRPr="00B05068" w:rsidRDefault="002914D1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bookmarkEnd w:id="0"/>
    </w:tbl>
    <w:p w14:paraId="563B5B25" w14:textId="70F8C06A" w:rsidR="004F2D86" w:rsidRDefault="004F2D86" w:rsidP="009E45FA"/>
    <w:sectPr w:rsidR="004F2D86" w:rsidSect="005B074A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DD7"/>
    <w:multiLevelType w:val="hybridMultilevel"/>
    <w:tmpl w:val="8798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78BE"/>
    <w:multiLevelType w:val="hybridMultilevel"/>
    <w:tmpl w:val="03FC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95D17"/>
    <w:multiLevelType w:val="hybridMultilevel"/>
    <w:tmpl w:val="E950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9277">
    <w:abstractNumId w:val="1"/>
  </w:num>
  <w:num w:numId="2" w16cid:durableId="1420101537">
    <w:abstractNumId w:val="0"/>
  </w:num>
  <w:num w:numId="3" w16cid:durableId="47225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F"/>
    <w:rsid w:val="00067676"/>
    <w:rsid w:val="00107CD0"/>
    <w:rsid w:val="00110AE1"/>
    <w:rsid w:val="001503BB"/>
    <w:rsid w:val="001C2CE8"/>
    <w:rsid w:val="001E2956"/>
    <w:rsid w:val="00274EB0"/>
    <w:rsid w:val="00285630"/>
    <w:rsid w:val="002914D1"/>
    <w:rsid w:val="002A27AF"/>
    <w:rsid w:val="002D327E"/>
    <w:rsid w:val="00307ED4"/>
    <w:rsid w:val="003338B4"/>
    <w:rsid w:val="003F0D1D"/>
    <w:rsid w:val="003F5234"/>
    <w:rsid w:val="004021C1"/>
    <w:rsid w:val="0042736B"/>
    <w:rsid w:val="004F2D86"/>
    <w:rsid w:val="00517A23"/>
    <w:rsid w:val="00594B25"/>
    <w:rsid w:val="005A4937"/>
    <w:rsid w:val="005B074A"/>
    <w:rsid w:val="005C7FBF"/>
    <w:rsid w:val="0061781B"/>
    <w:rsid w:val="00632BC8"/>
    <w:rsid w:val="006867C1"/>
    <w:rsid w:val="0069112C"/>
    <w:rsid w:val="006A1FC1"/>
    <w:rsid w:val="006B6D59"/>
    <w:rsid w:val="006C2973"/>
    <w:rsid w:val="006D0015"/>
    <w:rsid w:val="006E5306"/>
    <w:rsid w:val="006E5F97"/>
    <w:rsid w:val="0074258B"/>
    <w:rsid w:val="00791642"/>
    <w:rsid w:val="00792F7D"/>
    <w:rsid w:val="008A6F10"/>
    <w:rsid w:val="008B27D6"/>
    <w:rsid w:val="008F6692"/>
    <w:rsid w:val="0091787E"/>
    <w:rsid w:val="00941720"/>
    <w:rsid w:val="00971B5F"/>
    <w:rsid w:val="009A5E98"/>
    <w:rsid w:val="009E45FA"/>
    <w:rsid w:val="00A268C0"/>
    <w:rsid w:val="00A33CB3"/>
    <w:rsid w:val="00A71D2C"/>
    <w:rsid w:val="00A952F2"/>
    <w:rsid w:val="00B05068"/>
    <w:rsid w:val="00B05BF0"/>
    <w:rsid w:val="00B44950"/>
    <w:rsid w:val="00B71880"/>
    <w:rsid w:val="00C43880"/>
    <w:rsid w:val="00C91CB3"/>
    <w:rsid w:val="00CB100C"/>
    <w:rsid w:val="00CC3EDF"/>
    <w:rsid w:val="00D02642"/>
    <w:rsid w:val="00D221DA"/>
    <w:rsid w:val="00D4734C"/>
    <w:rsid w:val="00D75A33"/>
    <w:rsid w:val="00D93A75"/>
    <w:rsid w:val="00D9484D"/>
    <w:rsid w:val="00DD72DA"/>
    <w:rsid w:val="00E05950"/>
    <w:rsid w:val="00E121FF"/>
    <w:rsid w:val="00E20933"/>
    <w:rsid w:val="00E52391"/>
    <w:rsid w:val="00E81DDE"/>
    <w:rsid w:val="00EC3C75"/>
    <w:rsid w:val="00EE6D12"/>
    <w:rsid w:val="00EE796A"/>
    <w:rsid w:val="00EF521E"/>
    <w:rsid w:val="00F832E7"/>
    <w:rsid w:val="00FC0BE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9A90"/>
  <w15:chartTrackingRefBased/>
  <w15:docId w15:val="{3A032991-1817-44EB-8D26-6329230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0798-C681-47BB-AA36-84105097EB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Татьяна Владимировна</dc:creator>
  <cp:keywords/>
  <dc:description/>
  <cp:lastModifiedBy>Aizhan KAMYSBAYEVA</cp:lastModifiedBy>
  <cp:revision>10</cp:revision>
  <cp:lastPrinted>2024-06-14T08:33:00Z</cp:lastPrinted>
  <dcterms:created xsi:type="dcterms:W3CDTF">2026-04-13T05:38:00Z</dcterms:created>
  <dcterms:modified xsi:type="dcterms:W3CDTF">2026-05-21T05:20:00Z</dcterms:modified>
</cp:coreProperties>
</file>